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AED7" w14:textId="77777777"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ЗАТВЕРДЖЕНО</w:t>
      </w:r>
    </w:p>
    <w:p w14:paraId="465D573B" w14:textId="77777777"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Наказ Державної регуляторної служби України</w:t>
      </w:r>
    </w:p>
    <w:p w14:paraId="05E84635" w14:textId="19E25093" w:rsidR="007853FC" w:rsidRPr="00100F37" w:rsidRDefault="0087168C" w:rsidP="007853FC">
      <w:pPr>
        <w:pStyle w:val="1"/>
        <w:tabs>
          <w:tab w:val="left" w:pos="1260"/>
        </w:tabs>
        <w:ind w:left="10680"/>
        <w:rPr>
          <w:color w:val="000000" w:themeColor="text1"/>
          <w:szCs w:val="28"/>
        </w:rPr>
      </w:pPr>
      <w:r w:rsidRPr="00100F37">
        <w:rPr>
          <w:color w:val="000000" w:themeColor="text1"/>
          <w:szCs w:val="28"/>
        </w:rPr>
        <w:t xml:space="preserve">від </w:t>
      </w:r>
      <w:r w:rsidR="001E1FF3">
        <w:rPr>
          <w:color w:val="000000" w:themeColor="text1"/>
          <w:szCs w:val="28"/>
        </w:rPr>
        <w:t>09</w:t>
      </w:r>
      <w:r w:rsidR="00952601">
        <w:rPr>
          <w:color w:val="000000" w:themeColor="text1"/>
          <w:szCs w:val="28"/>
        </w:rPr>
        <w:t>.02.2021</w:t>
      </w:r>
      <w:r w:rsidR="00B64566">
        <w:rPr>
          <w:color w:val="000000" w:themeColor="text1"/>
          <w:szCs w:val="28"/>
        </w:rPr>
        <w:t xml:space="preserve"> </w:t>
      </w:r>
      <w:r w:rsidR="007853FC" w:rsidRPr="00100F37">
        <w:rPr>
          <w:color w:val="000000" w:themeColor="text1"/>
          <w:szCs w:val="28"/>
        </w:rPr>
        <w:t xml:space="preserve">№ </w:t>
      </w:r>
      <w:r w:rsidR="001E1FF3">
        <w:rPr>
          <w:color w:val="000000" w:themeColor="text1"/>
          <w:szCs w:val="28"/>
        </w:rPr>
        <w:t>17</w:t>
      </w:r>
      <w:r w:rsidR="009D7CB4" w:rsidRPr="00100F37">
        <w:rPr>
          <w:color w:val="000000" w:themeColor="text1"/>
          <w:szCs w:val="28"/>
        </w:rPr>
        <w:t>-к</w:t>
      </w:r>
    </w:p>
    <w:p w14:paraId="3ADA1594" w14:textId="77777777" w:rsidR="008D48B1" w:rsidRPr="009A6141" w:rsidRDefault="008D48B1" w:rsidP="009A6141">
      <w:pPr>
        <w:ind w:firstLine="708"/>
        <w:jc w:val="center"/>
        <w:rPr>
          <w:sz w:val="28"/>
          <w:szCs w:val="28"/>
          <w:lang w:eastAsia="uk-UA"/>
        </w:rPr>
      </w:pPr>
    </w:p>
    <w:p w14:paraId="5B7A9CB1" w14:textId="4D682445" w:rsidR="0074047B" w:rsidRPr="00F2441D" w:rsidRDefault="00E34F77" w:rsidP="009A6141">
      <w:pPr>
        <w:ind w:firstLine="708"/>
        <w:jc w:val="center"/>
        <w:rPr>
          <w:sz w:val="28"/>
          <w:szCs w:val="28"/>
          <w:lang w:eastAsia="uk-UA"/>
        </w:rPr>
      </w:pPr>
      <w:r w:rsidRPr="009A6141">
        <w:rPr>
          <w:sz w:val="28"/>
          <w:szCs w:val="28"/>
          <w:lang w:eastAsia="uk-UA"/>
        </w:rPr>
        <w:t>УМОВИ</w:t>
      </w:r>
      <w:r w:rsidRPr="000931F1">
        <w:rPr>
          <w:sz w:val="28"/>
          <w:szCs w:val="28"/>
          <w:lang w:eastAsia="uk-UA"/>
        </w:rPr>
        <w:br/>
      </w:r>
      <w:r w:rsidR="009A6141" w:rsidRPr="009A6141">
        <w:rPr>
          <w:sz w:val="28"/>
          <w:szCs w:val="28"/>
          <w:lang w:eastAsia="uk-UA"/>
        </w:rPr>
        <w:t xml:space="preserve">проведення добору </w:t>
      </w:r>
      <w:r w:rsidR="009A6141" w:rsidRPr="00E61D5E">
        <w:rPr>
          <w:sz w:val="28"/>
          <w:szCs w:val="28"/>
          <w:lang w:eastAsia="uk-UA"/>
        </w:rPr>
        <w:t>на вакантн</w:t>
      </w:r>
      <w:r w:rsidR="009A6141">
        <w:rPr>
          <w:sz w:val="28"/>
          <w:szCs w:val="28"/>
          <w:lang w:eastAsia="uk-UA"/>
        </w:rPr>
        <w:t>у</w:t>
      </w:r>
      <w:r w:rsidR="009A6141" w:rsidRPr="00E61D5E">
        <w:rPr>
          <w:sz w:val="28"/>
          <w:szCs w:val="28"/>
          <w:lang w:eastAsia="uk-UA"/>
        </w:rPr>
        <w:t xml:space="preserve"> посад</w:t>
      </w:r>
      <w:r w:rsidR="009A6141">
        <w:rPr>
          <w:sz w:val="28"/>
          <w:szCs w:val="28"/>
          <w:lang w:eastAsia="uk-UA"/>
        </w:rPr>
        <w:t xml:space="preserve">у </w:t>
      </w:r>
      <w:r w:rsidR="009A6141" w:rsidRPr="009A6141">
        <w:rPr>
          <w:sz w:val="28"/>
          <w:szCs w:val="28"/>
          <w:lang w:eastAsia="uk-UA"/>
        </w:rPr>
        <w:t>державної служби категорії «</w:t>
      </w:r>
      <w:r w:rsidR="00387B97">
        <w:rPr>
          <w:sz w:val="28"/>
          <w:szCs w:val="28"/>
          <w:lang w:eastAsia="uk-UA"/>
        </w:rPr>
        <w:t>Б</w:t>
      </w:r>
      <w:r w:rsidR="009A6141" w:rsidRPr="009A6141">
        <w:rPr>
          <w:sz w:val="28"/>
          <w:szCs w:val="28"/>
          <w:lang w:eastAsia="uk-UA"/>
        </w:rPr>
        <w:t>» у Державній регуляторній службі України</w:t>
      </w:r>
      <w:r w:rsidR="009A6141" w:rsidRPr="00F2441D">
        <w:rPr>
          <w:sz w:val="28"/>
          <w:szCs w:val="28"/>
          <w:lang w:eastAsia="uk-UA"/>
        </w:rPr>
        <w:t xml:space="preserve"> </w:t>
      </w:r>
      <w:r w:rsidRPr="00F2441D">
        <w:rPr>
          <w:sz w:val="28"/>
          <w:szCs w:val="28"/>
          <w:lang w:eastAsia="uk-UA"/>
        </w:rPr>
        <w:t>-</w:t>
      </w:r>
    </w:p>
    <w:p w14:paraId="338D39CB" w14:textId="5EB5614B" w:rsidR="00FF412C" w:rsidRPr="000931F1" w:rsidRDefault="00B64566" w:rsidP="00B64566">
      <w:pPr>
        <w:tabs>
          <w:tab w:val="left" w:pos="5020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начальника відділу </w:t>
      </w:r>
      <w:r w:rsidR="00921859" w:rsidRPr="00921859">
        <w:rPr>
          <w:sz w:val="28"/>
          <w:szCs w:val="28"/>
          <w:lang w:eastAsia="uk-UA"/>
        </w:rPr>
        <w:t xml:space="preserve">експертизи проектів регіональних регуляторних актів Департаменту державної регуляторної політики </w:t>
      </w:r>
      <w:r w:rsidRPr="00C570F0">
        <w:rPr>
          <w:sz w:val="28"/>
          <w:szCs w:val="28"/>
          <w:lang w:eastAsia="uk-UA"/>
        </w:rPr>
        <w:t>Державної регуляторної служби України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30"/>
        <w:gridCol w:w="11199"/>
      </w:tblGrid>
      <w:tr w:rsidR="00E65DE7" w:rsidRPr="00990DA2" w14:paraId="22A6CE64" w14:textId="77777777" w:rsidTr="00992601">
        <w:tc>
          <w:tcPr>
            <w:tcW w:w="15163" w:type="dxa"/>
            <w:gridSpan w:val="3"/>
          </w:tcPr>
          <w:p w14:paraId="0C8698F6" w14:textId="77777777" w:rsidR="00E65DE7" w:rsidRPr="00990DA2" w:rsidRDefault="00E65DE7" w:rsidP="00B51EB9">
            <w:pPr>
              <w:jc w:val="center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Загальні умови</w:t>
            </w:r>
          </w:p>
        </w:tc>
      </w:tr>
      <w:tr w:rsidR="00592565" w:rsidRPr="00990DA2" w14:paraId="14634C53" w14:textId="77777777" w:rsidTr="00992601">
        <w:tc>
          <w:tcPr>
            <w:tcW w:w="3964" w:type="dxa"/>
            <w:gridSpan w:val="2"/>
            <w:vAlign w:val="center"/>
          </w:tcPr>
          <w:p w14:paraId="74488E91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Посадові обов’язки</w:t>
            </w:r>
          </w:p>
          <w:p w14:paraId="1E925261" w14:textId="77777777" w:rsidR="00592565" w:rsidRPr="00990DA2" w:rsidRDefault="00592565" w:rsidP="00592565">
            <w:pPr>
              <w:rPr>
                <w:sz w:val="28"/>
                <w:szCs w:val="28"/>
              </w:rPr>
            </w:pPr>
          </w:p>
        </w:tc>
        <w:tc>
          <w:tcPr>
            <w:tcW w:w="11199" w:type="dxa"/>
          </w:tcPr>
          <w:p w14:paraId="23102895" w14:textId="77777777" w:rsidR="009F0B8E" w:rsidRPr="00DA2FCA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bookmarkStart w:id="0" w:name="o27"/>
            <w:bookmarkStart w:id="1" w:name="o36"/>
            <w:bookmarkEnd w:id="0"/>
            <w:bookmarkEnd w:id="1"/>
            <w:r>
              <w:rPr>
                <w:sz w:val="28"/>
                <w:szCs w:val="28"/>
                <w:lang w:eastAsia="uk-UA"/>
              </w:rPr>
              <w:t xml:space="preserve">- </w:t>
            </w:r>
            <w:r w:rsidRPr="00DA2FCA">
              <w:rPr>
                <w:sz w:val="28"/>
                <w:szCs w:val="28"/>
                <w:lang w:eastAsia="uk-UA"/>
              </w:rPr>
              <w:t xml:space="preserve">забезпечення виконання завдань і функцій, покладених на Відділ; </w:t>
            </w:r>
          </w:p>
          <w:p w14:paraId="3DF18E8E" w14:textId="77777777" w:rsidR="009F0B8E" w:rsidRPr="00DA2FCA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r w:rsidRPr="00DA2FCA">
              <w:rPr>
                <w:sz w:val="28"/>
                <w:szCs w:val="28"/>
                <w:lang w:eastAsia="uk-UA"/>
              </w:rPr>
              <w:t>здійснення загального керівництва Відділом, розподіл обов’язків між працівниками Відділу та контроль їх виконання;</w:t>
            </w:r>
          </w:p>
          <w:p w14:paraId="76F6C0CA" w14:textId="77777777" w:rsidR="009F0B8E" w:rsidRPr="00DA2FCA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r w:rsidRPr="00DA2FCA">
              <w:rPr>
                <w:sz w:val="28"/>
                <w:szCs w:val="28"/>
                <w:lang w:eastAsia="uk-UA"/>
              </w:rPr>
              <w:t>забезпечення виконання в установлені строки завдань і доручень керівництва Департаменту;</w:t>
            </w:r>
          </w:p>
          <w:p w14:paraId="734EF21A" w14:textId="77777777" w:rsidR="009F0B8E" w:rsidRPr="00DA2FCA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r w:rsidRPr="00DA2FCA">
              <w:rPr>
                <w:sz w:val="28"/>
                <w:szCs w:val="28"/>
                <w:lang w:eastAsia="uk-UA"/>
              </w:rPr>
              <w:t>забезпечення дотримання державними службовцями Відділу законодавства з питань державної служби, запобігання корупції, правил внутрішнього службового розпорядку ДРС,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у Відділі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36AABEDD" w14:textId="77777777" w:rsidR="009F0B8E" w:rsidRPr="00DA2FCA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 w:rsidRPr="00DA2FCA">
              <w:rPr>
                <w:sz w:val="28"/>
                <w:szCs w:val="28"/>
                <w:lang w:eastAsia="uk-UA"/>
              </w:rPr>
              <w:t>- здійснення моніторингу та контролю за виконанням працівниками Відділу посадових обов’язків;</w:t>
            </w:r>
          </w:p>
          <w:p w14:paraId="4F690205" w14:textId="77777777" w:rsidR="009F0B8E" w:rsidRPr="00DA2FCA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 w:rsidRPr="00DA2FCA">
              <w:rPr>
                <w:sz w:val="28"/>
                <w:szCs w:val="28"/>
                <w:lang w:eastAsia="uk-UA"/>
              </w:rPr>
              <w:t>- погодження (візування) проектів документів ДРС з питань, що належать до компетенції відділу, а також тих документів, що подаються на підпис Голові ДРС;</w:t>
            </w:r>
          </w:p>
          <w:p w14:paraId="0A7F5C93" w14:textId="77777777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 w:rsidRPr="00DA2FCA">
              <w:rPr>
                <w:sz w:val="28"/>
                <w:szCs w:val="28"/>
                <w:lang w:eastAsia="uk-UA"/>
              </w:rPr>
              <w:t xml:space="preserve"> - контроль своєчасного та якісного опрацювання державними службовцями Відділу доручень Кабінету Міністрів України, керівництва ДРС, звернень (листів) органів влади, громадських об’єднань, підприємств, установ та організацій з питань, що належать до компетенції Відділу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530F3650" w14:textId="77777777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о</w:t>
            </w:r>
            <w:r w:rsidRPr="00DA2FCA">
              <w:rPr>
                <w:sz w:val="28"/>
                <w:szCs w:val="28"/>
                <w:lang w:eastAsia="uk-UA"/>
              </w:rPr>
              <w:t xml:space="preserve">рганізація роботи, спрямованої на забезпечення виконання прийнятих рішень щодо реалізації державної регуляторної політики у сфері господарської діяльності та </w:t>
            </w:r>
            <w:r w:rsidRPr="00DA2FCA">
              <w:rPr>
                <w:sz w:val="28"/>
                <w:szCs w:val="28"/>
                <w:lang w:eastAsia="uk-UA"/>
              </w:rPr>
              <w:lastRenderedPageBreak/>
              <w:t>недопущення прийняття регуляторних актів з порушенням вимог та процедур, встановлених законодавством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09A37CC6" w14:textId="77777777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з</w:t>
            </w:r>
            <w:r w:rsidRPr="00DA2FCA">
              <w:rPr>
                <w:sz w:val="28"/>
                <w:szCs w:val="28"/>
                <w:lang w:eastAsia="uk-UA"/>
              </w:rPr>
              <w:t>абезпечення проведення в установленому порядку аналізу проектів регіональних регуляторних актів, що подаються на погодження, та відповідних аналізів регуляторного впливу на відповідність вимогам Закону України «Про засади державної регуляторної політики у сфері господарської діяльності» та підготовка проектів рішень про погодження таких проектів або про відмову в їх погодженні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5FF66602" w14:textId="77777777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п</w:t>
            </w:r>
            <w:r w:rsidRPr="00DA2FCA">
              <w:rPr>
                <w:sz w:val="28"/>
                <w:szCs w:val="28"/>
                <w:lang w:eastAsia="uk-UA"/>
              </w:rPr>
              <w:t>ідготовка в установленому порядку пропозиції щодо удосконалення відповідно до принципів державної регуляторної політики у сфері господарської діяльності проектів регуляторних актів, що розробляються органами місцевого самоврядування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4264E167" w14:textId="42A41FEC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з</w:t>
            </w:r>
            <w:r w:rsidRPr="00DA2FCA">
              <w:rPr>
                <w:sz w:val="28"/>
                <w:szCs w:val="28"/>
                <w:lang w:eastAsia="uk-UA"/>
              </w:rPr>
              <w:t>абезпечення ведення баз даних</w:t>
            </w:r>
            <w:r w:rsidR="00B11AB6">
              <w:rPr>
                <w:sz w:val="28"/>
                <w:szCs w:val="28"/>
                <w:lang w:eastAsia="uk-UA"/>
              </w:rPr>
              <w:t>: 1)</w:t>
            </w:r>
            <w:r w:rsidRPr="00DA2FCA">
              <w:rPr>
                <w:sz w:val="28"/>
                <w:szCs w:val="28"/>
                <w:lang w:eastAsia="uk-UA"/>
              </w:rPr>
              <w:t xml:space="preserve"> щодо узагальнення результатів проходження проектів регуляторних актів, розробниками яких є місцеві органи виконавчої влади, та здійснення місцевими органами виконавчої влади заходів з відстеження результативності дії регуляторних актів;</w:t>
            </w:r>
            <w:r w:rsidR="00B11AB6">
              <w:rPr>
                <w:sz w:val="28"/>
                <w:szCs w:val="28"/>
                <w:lang w:eastAsia="uk-UA"/>
              </w:rPr>
              <w:t xml:space="preserve"> 2) </w:t>
            </w:r>
            <w:r w:rsidRPr="00DA2FCA">
              <w:rPr>
                <w:sz w:val="28"/>
                <w:szCs w:val="28"/>
                <w:lang w:eastAsia="uk-UA"/>
              </w:rPr>
              <w:t>щодо узагальнення результатів підготовки пропозицій щодо удосконалення проектів регуляторних актів відповідно до принципів державної регуляторної політики, розробниками яких є органи місцевого самоврядування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33280609" w14:textId="000DE251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в</w:t>
            </w:r>
            <w:r w:rsidRPr="00DA2FCA">
              <w:rPr>
                <w:sz w:val="28"/>
                <w:szCs w:val="28"/>
                <w:lang w:eastAsia="uk-UA"/>
              </w:rPr>
              <w:t xml:space="preserve">життя у межах, встановлених законодавством України про державну регуляторну політику, заходів </w:t>
            </w:r>
            <w:r>
              <w:rPr>
                <w:sz w:val="28"/>
                <w:szCs w:val="28"/>
                <w:lang w:eastAsia="uk-UA"/>
              </w:rPr>
              <w:t xml:space="preserve">1) </w:t>
            </w:r>
            <w:r w:rsidRPr="00DA2FCA">
              <w:rPr>
                <w:sz w:val="28"/>
                <w:szCs w:val="28"/>
                <w:lang w:eastAsia="uk-UA"/>
              </w:rPr>
              <w:t>щодо забезпечення виконання прийнятих рішень щодо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процедур, встановлених законодавством;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B11AB6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)</w:t>
            </w:r>
            <w:r w:rsidRPr="00DA2FCA">
              <w:rPr>
                <w:sz w:val="28"/>
                <w:szCs w:val="28"/>
                <w:lang w:eastAsia="uk-UA"/>
              </w:rPr>
              <w:t xml:space="preserve">  щодо забезпечення виконання прийнятих рішень щодо захисту прав та законних інтересів суб’єктів господарювання. порушених внаслідок дії регуляторних актів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217C440A" w14:textId="671E5B54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у</w:t>
            </w:r>
            <w:r w:rsidRPr="00DA2FCA">
              <w:rPr>
                <w:sz w:val="28"/>
                <w:szCs w:val="28"/>
                <w:lang w:eastAsia="uk-UA"/>
              </w:rPr>
              <w:t xml:space="preserve"> межах повноважень Відділу участь у підготовці: </w:t>
            </w:r>
            <w:r>
              <w:rPr>
                <w:sz w:val="28"/>
                <w:szCs w:val="28"/>
                <w:lang w:eastAsia="uk-UA"/>
              </w:rPr>
              <w:t xml:space="preserve">1) </w:t>
            </w:r>
            <w:r w:rsidRPr="00DA2FCA">
              <w:rPr>
                <w:sz w:val="28"/>
                <w:szCs w:val="28"/>
                <w:lang w:eastAsia="uk-UA"/>
              </w:rPr>
              <w:t>матеріалів для інформування Кабінету Міністрів України, Офісу Президента України, громадськості про діяльність ДРС з проведення державної регуляторної політики у сфері господарської діяльності</w:t>
            </w:r>
            <w:r>
              <w:rPr>
                <w:sz w:val="28"/>
                <w:szCs w:val="28"/>
                <w:lang w:eastAsia="uk-UA"/>
              </w:rPr>
              <w:t>; 2)</w:t>
            </w:r>
            <w:r w:rsidRPr="00DA2FCA">
              <w:rPr>
                <w:sz w:val="28"/>
                <w:szCs w:val="28"/>
                <w:lang w:eastAsia="uk-UA"/>
              </w:rPr>
              <w:t xml:space="preserve"> щорічної інформації Кабінету Міністрів України про здійснення державної регуляторної політики у сфері господарської діяльності</w:t>
            </w:r>
            <w:r w:rsidR="00B11AB6">
              <w:rPr>
                <w:sz w:val="28"/>
                <w:szCs w:val="28"/>
                <w:lang w:eastAsia="uk-UA"/>
              </w:rPr>
              <w:t>; 3)</w:t>
            </w:r>
            <w:r w:rsidRPr="00DA2FCA">
              <w:rPr>
                <w:sz w:val="28"/>
                <w:szCs w:val="28"/>
                <w:lang w:eastAsia="uk-UA"/>
              </w:rPr>
              <w:t xml:space="preserve"> організації та проведенні нарад, семінарів з питань, що відносяться до компетенції Відділу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374AF306" w14:textId="77777777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п</w:t>
            </w:r>
            <w:r w:rsidRPr="00DA2FCA">
              <w:rPr>
                <w:sz w:val="28"/>
                <w:szCs w:val="28"/>
                <w:lang w:eastAsia="uk-UA"/>
              </w:rPr>
              <w:t>ідготовка пропозицій, погодження підписання необхідних документів та участь у заходах, передбачених законодавством про державну службу, щодо вступу та проходження державної служби працівниками Відділу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5159FA48" w14:textId="560CEAE1" w:rsidR="009F0B8E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- о</w:t>
            </w:r>
            <w:r w:rsidRPr="00DA2FCA">
              <w:rPr>
                <w:sz w:val="28"/>
                <w:szCs w:val="28"/>
                <w:lang w:eastAsia="uk-UA"/>
              </w:rPr>
              <w:t xml:space="preserve">рганізація, в межах компетенції Відділу: </w:t>
            </w:r>
            <w:r>
              <w:rPr>
                <w:sz w:val="28"/>
                <w:szCs w:val="28"/>
                <w:lang w:eastAsia="uk-UA"/>
              </w:rPr>
              <w:t xml:space="preserve">1) </w:t>
            </w:r>
            <w:r w:rsidRPr="00DA2FCA">
              <w:rPr>
                <w:sz w:val="28"/>
                <w:szCs w:val="28"/>
                <w:lang w:eastAsia="uk-UA"/>
              </w:rPr>
              <w:t>взаємодії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</w:t>
            </w:r>
            <w:r w:rsidR="00B11AB6">
              <w:rPr>
                <w:sz w:val="28"/>
                <w:szCs w:val="28"/>
                <w:lang w:eastAsia="uk-UA"/>
              </w:rPr>
              <w:t>; 2)</w:t>
            </w:r>
            <w:r w:rsidRPr="00DA2FCA">
              <w:rPr>
                <w:sz w:val="28"/>
                <w:szCs w:val="28"/>
                <w:lang w:eastAsia="uk-UA"/>
              </w:rPr>
              <w:t xml:space="preserve"> проведення нарад, семінарів, що відносяться до компетенції Відділу</w:t>
            </w:r>
            <w:r w:rsidR="00B11AB6">
              <w:rPr>
                <w:sz w:val="28"/>
                <w:szCs w:val="28"/>
                <w:lang w:eastAsia="uk-UA"/>
              </w:rPr>
              <w:t>;</w:t>
            </w:r>
          </w:p>
          <w:p w14:paraId="7A83265A" w14:textId="03E3727A" w:rsidR="00990DA2" w:rsidRPr="00CB5B70" w:rsidRDefault="009F0B8E" w:rsidP="00F741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о</w:t>
            </w:r>
            <w:r w:rsidRPr="00DA2FCA">
              <w:rPr>
                <w:sz w:val="28"/>
                <w:szCs w:val="28"/>
                <w:lang w:eastAsia="uk-UA"/>
              </w:rPr>
              <w:t>рганізація належного ведення діловодства у Відділі (з дотриманням вимог інструкції з діловодства у ДРС та номенклатури справ), в межах компетенції забезпечення збереження документації, майна, що знаходиться відповідно на виконанні та у користуванні державних службовців Відділу.</w:t>
            </w:r>
          </w:p>
        </w:tc>
      </w:tr>
      <w:tr w:rsidR="00592565" w:rsidRPr="00990DA2" w14:paraId="3B350174" w14:textId="77777777" w:rsidTr="00992601">
        <w:tc>
          <w:tcPr>
            <w:tcW w:w="3964" w:type="dxa"/>
            <w:gridSpan w:val="2"/>
          </w:tcPr>
          <w:p w14:paraId="4073C8EB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1199" w:type="dxa"/>
          </w:tcPr>
          <w:p w14:paraId="34EFC520" w14:textId="3CCE1A49" w:rsidR="00592565" w:rsidRPr="00990DA2" w:rsidRDefault="00592565" w:rsidP="0059256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- посадовий оклад – 11000,00 грн.,</w:t>
            </w:r>
          </w:p>
          <w:p w14:paraId="6D6A29B9" w14:textId="1D494113" w:rsidR="00592565" w:rsidRPr="00990DA2" w:rsidRDefault="00592565" w:rsidP="0059256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- надбавка до посадового окладу за ранг відповідно до постанови КМУ від 18.01.2017 № 15;</w:t>
            </w:r>
          </w:p>
          <w:p w14:paraId="1CCF9AE4" w14:textId="77777777" w:rsidR="00592565" w:rsidRPr="00990DA2" w:rsidRDefault="00592565" w:rsidP="0059256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6375D9E5" w14:textId="77777777" w:rsidR="00592565" w:rsidRPr="00990DA2" w:rsidRDefault="00592565" w:rsidP="0059256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592565" w:rsidRPr="00990DA2" w14:paraId="0C8C893E" w14:textId="77777777" w:rsidTr="00992601">
        <w:tc>
          <w:tcPr>
            <w:tcW w:w="3964" w:type="dxa"/>
            <w:gridSpan w:val="2"/>
          </w:tcPr>
          <w:p w14:paraId="7B85A21E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Інформація про строковість призначення на посаду</w:t>
            </w:r>
            <w:bookmarkStart w:id="2" w:name="n56"/>
            <w:bookmarkEnd w:id="2"/>
          </w:p>
        </w:tc>
        <w:tc>
          <w:tcPr>
            <w:tcW w:w="11199" w:type="dxa"/>
          </w:tcPr>
          <w:p w14:paraId="50A95714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90DA2">
              <w:rPr>
                <w:sz w:val="28"/>
                <w:szCs w:val="28"/>
              </w:rPr>
              <w:t>Строково</w:t>
            </w:r>
            <w:proofErr w:type="spellEnd"/>
            <w:r w:rsidRPr="00990DA2">
              <w:rPr>
                <w:sz w:val="28"/>
                <w:szCs w:val="28"/>
              </w:rPr>
              <w:t xml:space="preserve">: </w:t>
            </w:r>
          </w:p>
          <w:p w14:paraId="0B7E6F9D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990DA2">
              <w:rPr>
                <w:sz w:val="28"/>
                <w:szCs w:val="28"/>
              </w:rPr>
              <w:t>коронавірусом</w:t>
            </w:r>
            <w:proofErr w:type="spellEnd"/>
            <w:r w:rsidRPr="00990DA2">
              <w:rPr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592565" w:rsidRPr="00990DA2" w14:paraId="555DF582" w14:textId="77777777" w:rsidTr="00992601">
        <w:tc>
          <w:tcPr>
            <w:tcW w:w="3964" w:type="dxa"/>
            <w:gridSpan w:val="2"/>
          </w:tcPr>
          <w:p w14:paraId="0679D3A3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11199" w:type="dxa"/>
          </w:tcPr>
          <w:p w14:paraId="0AB8CBF7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E757B99" w14:textId="0E31482E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990DA2">
              <w:rPr>
                <w:sz w:val="28"/>
                <w:szCs w:val="28"/>
              </w:rPr>
              <w:t>коронавірусом</w:t>
            </w:r>
            <w:proofErr w:type="spellEnd"/>
            <w:r w:rsidRPr="00990DA2">
              <w:rPr>
                <w:sz w:val="28"/>
                <w:szCs w:val="28"/>
              </w:rPr>
              <w:t xml:space="preserve"> SARS-CoV-2, затвердженого постановою Кабінету Міністрів України від 22.04.2020 року № 290 (далі – Порядок);</w:t>
            </w:r>
          </w:p>
          <w:p w14:paraId="2C13979E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2) резюме за формою згідно з додатком 2 до Порядку;</w:t>
            </w:r>
          </w:p>
          <w:p w14:paraId="06AC45C5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19FD40FA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Додатки до заяви не є обов’язковими для подання;</w:t>
            </w:r>
          </w:p>
          <w:p w14:paraId="23B28952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lastRenderedPageBreak/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990DA2">
              <w:rPr>
                <w:sz w:val="28"/>
                <w:szCs w:val="28"/>
              </w:rPr>
              <w:t>компетентностей</w:t>
            </w:r>
            <w:proofErr w:type="spellEnd"/>
            <w:r w:rsidRPr="00990DA2">
              <w:rPr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5F75D48" w14:textId="77777777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90DA2">
              <w:rPr>
                <w:color w:val="000000" w:themeColor="text1"/>
                <w:sz w:val="28"/>
                <w:szCs w:val="28"/>
              </w:rPr>
              <w:t>Адресат: Відділ управління персоналом Державної регуляторної служби України</w:t>
            </w:r>
          </w:p>
          <w:p w14:paraId="6DC26307" w14:textId="7504161D" w:rsidR="00592565" w:rsidRPr="00990DA2" w:rsidRDefault="00592565" w:rsidP="00592565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 w:rsidRPr="00990DA2">
              <w:rPr>
                <w:color w:val="000000" w:themeColor="text1"/>
                <w:sz w:val="28"/>
                <w:szCs w:val="28"/>
              </w:rPr>
              <w:t>Кінцевий термін подачі документів 1</w:t>
            </w:r>
            <w:r w:rsidR="00BF0F8C">
              <w:rPr>
                <w:color w:val="000000" w:themeColor="text1"/>
                <w:sz w:val="28"/>
                <w:szCs w:val="28"/>
              </w:rPr>
              <w:t>5</w:t>
            </w:r>
            <w:r w:rsidRPr="00990DA2">
              <w:rPr>
                <w:color w:val="000000" w:themeColor="text1"/>
                <w:sz w:val="28"/>
                <w:szCs w:val="28"/>
              </w:rPr>
              <w:t xml:space="preserve">.02.2021 до </w:t>
            </w:r>
            <w:r w:rsidR="00BF0F8C">
              <w:rPr>
                <w:color w:val="000000" w:themeColor="text1"/>
                <w:sz w:val="28"/>
                <w:szCs w:val="28"/>
              </w:rPr>
              <w:t>17</w:t>
            </w:r>
            <w:r w:rsidRPr="00990DA2">
              <w:rPr>
                <w:color w:val="000000" w:themeColor="text1"/>
                <w:sz w:val="28"/>
                <w:szCs w:val="28"/>
              </w:rPr>
              <w:t xml:space="preserve"> год. </w:t>
            </w:r>
            <w:r w:rsidR="00BF0F8C">
              <w:rPr>
                <w:color w:val="000000" w:themeColor="text1"/>
                <w:sz w:val="28"/>
                <w:szCs w:val="28"/>
              </w:rPr>
              <w:t>00</w:t>
            </w:r>
            <w:r w:rsidRPr="00990DA2">
              <w:rPr>
                <w:color w:val="000000" w:themeColor="text1"/>
                <w:sz w:val="28"/>
                <w:szCs w:val="28"/>
              </w:rPr>
              <w:t xml:space="preserve"> хв.</w:t>
            </w:r>
          </w:p>
        </w:tc>
      </w:tr>
      <w:tr w:rsidR="00592565" w:rsidRPr="00990DA2" w14:paraId="7CE3AECC" w14:textId="77777777" w:rsidTr="00992601">
        <w:tc>
          <w:tcPr>
            <w:tcW w:w="3964" w:type="dxa"/>
            <w:gridSpan w:val="2"/>
          </w:tcPr>
          <w:p w14:paraId="10A060B5" w14:textId="77777777" w:rsidR="00592565" w:rsidRPr="00990DA2" w:rsidRDefault="00592565" w:rsidP="0059256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lastRenderedPageBreak/>
              <w:t xml:space="preserve">Місце проведення </w:t>
            </w:r>
            <w:r w:rsidRPr="00990DA2">
              <w:rPr>
                <w:sz w:val="28"/>
                <w:szCs w:val="28"/>
                <w:lang w:eastAsia="uk-UA"/>
              </w:rPr>
              <w:t>добору/співбесіди</w:t>
            </w:r>
          </w:p>
        </w:tc>
        <w:tc>
          <w:tcPr>
            <w:tcW w:w="11199" w:type="dxa"/>
          </w:tcPr>
          <w:p w14:paraId="73AAC97B" w14:textId="77777777" w:rsidR="00592565" w:rsidRPr="00990DA2" w:rsidRDefault="00592565" w:rsidP="00592565">
            <w:pPr>
              <w:pStyle w:val="af2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990DA2">
              <w:rPr>
                <w:rFonts w:ascii="Times New Roman" w:hAnsi="Times New Roman"/>
                <w:sz w:val="28"/>
                <w:szCs w:val="28"/>
              </w:rPr>
              <w:t>Державна регуляторна служба України</w:t>
            </w:r>
          </w:p>
          <w:p w14:paraId="7A0069B1" w14:textId="77777777" w:rsidR="00592565" w:rsidRPr="00990DA2" w:rsidRDefault="00592565" w:rsidP="0059256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(</w:t>
            </w:r>
            <w:r w:rsidRPr="00990DA2">
              <w:rPr>
                <w:color w:val="000000"/>
                <w:spacing w:val="-6"/>
                <w:sz w:val="28"/>
                <w:szCs w:val="28"/>
              </w:rPr>
              <w:t xml:space="preserve">м. Київ, </w:t>
            </w:r>
            <w:r w:rsidRPr="00990DA2">
              <w:rPr>
                <w:sz w:val="28"/>
                <w:szCs w:val="28"/>
              </w:rPr>
              <w:t>вул. Арсенальна, 9/11) </w:t>
            </w:r>
          </w:p>
        </w:tc>
      </w:tr>
      <w:tr w:rsidR="00592565" w:rsidRPr="00990DA2" w14:paraId="0E0BF859" w14:textId="77777777" w:rsidTr="00992601">
        <w:trPr>
          <w:trHeight w:val="505"/>
        </w:trPr>
        <w:tc>
          <w:tcPr>
            <w:tcW w:w="3964" w:type="dxa"/>
            <w:gridSpan w:val="2"/>
          </w:tcPr>
          <w:p w14:paraId="45B5BFEB" w14:textId="77777777" w:rsidR="00592565" w:rsidRPr="00990DA2" w:rsidRDefault="00592565" w:rsidP="00592565">
            <w:pPr>
              <w:spacing w:line="254" w:lineRule="auto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Прізвище, ім’я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11199" w:type="dxa"/>
          </w:tcPr>
          <w:p w14:paraId="6C45B60D" w14:textId="7022E74D" w:rsidR="00592565" w:rsidRPr="00990DA2" w:rsidRDefault="00592565" w:rsidP="00592565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proofErr w:type="spellStart"/>
            <w:r w:rsidRPr="00990DA2"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 w:rsidRPr="00990DA2">
              <w:rPr>
                <w:rStyle w:val="rvts15"/>
                <w:sz w:val="28"/>
                <w:szCs w:val="28"/>
              </w:rPr>
              <w:t xml:space="preserve"> Юлія Олександрівна, (044) – 239-76-47, </w:t>
            </w:r>
            <w:r w:rsidRPr="00990DA2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90DA2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90DA2">
              <w:rPr>
                <w:sz w:val="28"/>
                <w:szCs w:val="28"/>
                <w:shd w:val="clear" w:color="auto" w:fill="FFFFFF"/>
              </w:rPr>
              <w:t>:</w:t>
            </w:r>
            <w:r w:rsidRPr="00990DA2">
              <w:rPr>
                <w:sz w:val="28"/>
                <w:szCs w:val="28"/>
              </w:rPr>
              <w:t xml:space="preserve"> </w:t>
            </w:r>
            <w:hyperlink r:id="rId7" w:history="1">
              <w:r w:rsidRPr="00990DA2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990DA2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990DA2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B566FCE" w14:textId="1E44676C" w:rsidR="00592565" w:rsidRPr="00990DA2" w:rsidRDefault="00592565" w:rsidP="00592565">
            <w:pPr>
              <w:shd w:val="clear" w:color="auto" w:fill="FFFFFF"/>
              <w:spacing w:line="254" w:lineRule="auto"/>
              <w:rPr>
                <w:rStyle w:val="rvts15"/>
                <w:color w:val="000000" w:themeColor="text1"/>
                <w:sz w:val="28"/>
                <w:szCs w:val="28"/>
              </w:rPr>
            </w:pPr>
          </w:p>
        </w:tc>
      </w:tr>
      <w:tr w:rsidR="00592565" w:rsidRPr="00990DA2" w14:paraId="3604B8EA" w14:textId="77777777" w:rsidTr="00992601">
        <w:tc>
          <w:tcPr>
            <w:tcW w:w="15163" w:type="dxa"/>
            <w:gridSpan w:val="3"/>
          </w:tcPr>
          <w:p w14:paraId="7C431EE2" w14:textId="77777777" w:rsidR="00592565" w:rsidRPr="00990DA2" w:rsidRDefault="00592565" w:rsidP="00592565">
            <w:pPr>
              <w:jc w:val="center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Кваліфікаційні вимоги</w:t>
            </w:r>
          </w:p>
        </w:tc>
      </w:tr>
      <w:tr w:rsidR="00592565" w:rsidRPr="00990DA2" w14:paraId="39C6243C" w14:textId="77777777" w:rsidTr="00992601">
        <w:tc>
          <w:tcPr>
            <w:tcW w:w="534" w:type="dxa"/>
          </w:tcPr>
          <w:p w14:paraId="6E36C9BD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46E6449B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Освіта</w:t>
            </w:r>
          </w:p>
        </w:tc>
        <w:tc>
          <w:tcPr>
            <w:tcW w:w="11199" w:type="dxa"/>
          </w:tcPr>
          <w:p w14:paraId="0AE2CC59" w14:textId="4D4F4C1B" w:rsidR="00592565" w:rsidRPr="00990DA2" w:rsidRDefault="00592565" w:rsidP="00592565">
            <w:pPr>
              <w:pStyle w:val="rvps14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вища освіта не нижче ступеня магістра</w:t>
            </w:r>
          </w:p>
        </w:tc>
      </w:tr>
      <w:tr w:rsidR="00592565" w:rsidRPr="00990DA2" w14:paraId="027DD673" w14:textId="77777777" w:rsidTr="00992601">
        <w:tc>
          <w:tcPr>
            <w:tcW w:w="534" w:type="dxa"/>
          </w:tcPr>
          <w:p w14:paraId="0168EA97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14:paraId="30FC5FB3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199" w:type="dxa"/>
          </w:tcPr>
          <w:p w14:paraId="5CF01C62" w14:textId="553954F7" w:rsidR="00592565" w:rsidRPr="00990DA2" w:rsidRDefault="00592565" w:rsidP="00592565">
            <w:pPr>
              <w:pStyle w:val="rvps14"/>
              <w:jc w:val="both"/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92565" w:rsidRPr="00990DA2" w14:paraId="6524CD43" w14:textId="77777777" w:rsidTr="00992601">
        <w:tc>
          <w:tcPr>
            <w:tcW w:w="534" w:type="dxa"/>
          </w:tcPr>
          <w:p w14:paraId="3098B8B8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14:paraId="6DF33480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199" w:type="dxa"/>
          </w:tcPr>
          <w:p w14:paraId="2631F22F" w14:textId="77777777" w:rsidR="00592565" w:rsidRPr="00990DA2" w:rsidRDefault="00592565" w:rsidP="00592565">
            <w:pPr>
              <w:rPr>
                <w:sz w:val="28"/>
                <w:szCs w:val="28"/>
              </w:rPr>
            </w:pPr>
            <w:r w:rsidRPr="00990DA2">
              <w:rPr>
                <w:sz w:val="28"/>
                <w:szCs w:val="28"/>
              </w:rPr>
              <w:t>вільне володіння державною мовою</w:t>
            </w:r>
          </w:p>
        </w:tc>
      </w:tr>
    </w:tbl>
    <w:p w14:paraId="2F7292BB" w14:textId="02FD685A" w:rsidR="00E65DE7" w:rsidRDefault="00E65DE7" w:rsidP="00DA2FCA">
      <w:pPr>
        <w:pStyle w:val="rvps14"/>
        <w:jc w:val="both"/>
        <w:rPr>
          <w:sz w:val="28"/>
          <w:szCs w:val="28"/>
        </w:rPr>
      </w:pPr>
    </w:p>
    <w:sectPr w:rsidR="00E65DE7" w:rsidSect="00992601">
      <w:pgSz w:w="16838" w:h="11906" w:orient="landscape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9406" w14:textId="77777777" w:rsidR="00924D37" w:rsidRDefault="00924D37" w:rsidP="009176CE">
      <w:r>
        <w:separator/>
      </w:r>
    </w:p>
  </w:endnote>
  <w:endnote w:type="continuationSeparator" w:id="0">
    <w:p w14:paraId="7040168E" w14:textId="77777777" w:rsidR="00924D37" w:rsidRDefault="00924D37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A5C7A" w14:textId="77777777" w:rsidR="00924D37" w:rsidRDefault="00924D37" w:rsidP="009176CE">
      <w:r>
        <w:separator/>
      </w:r>
    </w:p>
  </w:footnote>
  <w:footnote w:type="continuationSeparator" w:id="0">
    <w:p w14:paraId="453403A9" w14:textId="77777777" w:rsidR="00924D37" w:rsidRDefault="00924D37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6FED"/>
    <w:multiLevelType w:val="hybridMultilevel"/>
    <w:tmpl w:val="03400C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407A"/>
    <w:multiLevelType w:val="hybridMultilevel"/>
    <w:tmpl w:val="9D1E2076"/>
    <w:lvl w:ilvl="0" w:tplc="B63EE2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06D90"/>
    <w:multiLevelType w:val="hybridMultilevel"/>
    <w:tmpl w:val="54B6219A"/>
    <w:lvl w:ilvl="0" w:tplc="7E74AE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B6E7E"/>
    <w:multiLevelType w:val="hybridMultilevel"/>
    <w:tmpl w:val="C92EA6CC"/>
    <w:lvl w:ilvl="0" w:tplc="E90028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9"/>
  </w:num>
  <w:num w:numId="10">
    <w:abstractNumId w:val="6"/>
  </w:num>
  <w:num w:numId="11">
    <w:abstractNumId w:val="20"/>
  </w:num>
  <w:num w:numId="12">
    <w:abstractNumId w:val="23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  <w:num w:numId="22">
    <w:abstractNumId w:val="2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35C0"/>
    <w:rsid w:val="00011A5A"/>
    <w:rsid w:val="00011C10"/>
    <w:rsid w:val="0002106E"/>
    <w:rsid w:val="00026A3C"/>
    <w:rsid w:val="00027158"/>
    <w:rsid w:val="00032C24"/>
    <w:rsid w:val="000418A3"/>
    <w:rsid w:val="00055931"/>
    <w:rsid w:val="00055A96"/>
    <w:rsid w:val="00077EC1"/>
    <w:rsid w:val="00082048"/>
    <w:rsid w:val="000931F1"/>
    <w:rsid w:val="0009386A"/>
    <w:rsid w:val="00094352"/>
    <w:rsid w:val="00096F74"/>
    <w:rsid w:val="000A0D05"/>
    <w:rsid w:val="000A1F2C"/>
    <w:rsid w:val="000A3E93"/>
    <w:rsid w:val="000A7565"/>
    <w:rsid w:val="000B5FED"/>
    <w:rsid w:val="000B73BB"/>
    <w:rsid w:val="000C3D77"/>
    <w:rsid w:val="000D037A"/>
    <w:rsid w:val="000D194E"/>
    <w:rsid w:val="000D6AF7"/>
    <w:rsid w:val="000E483A"/>
    <w:rsid w:val="00100F37"/>
    <w:rsid w:val="00106802"/>
    <w:rsid w:val="001075BA"/>
    <w:rsid w:val="00111D12"/>
    <w:rsid w:val="00113B14"/>
    <w:rsid w:val="00115E75"/>
    <w:rsid w:val="00124C59"/>
    <w:rsid w:val="00131F52"/>
    <w:rsid w:val="00135439"/>
    <w:rsid w:val="00137E49"/>
    <w:rsid w:val="001447E7"/>
    <w:rsid w:val="00155D89"/>
    <w:rsid w:val="00157CA7"/>
    <w:rsid w:val="001613FF"/>
    <w:rsid w:val="0017144A"/>
    <w:rsid w:val="00172018"/>
    <w:rsid w:val="00182742"/>
    <w:rsid w:val="0018483D"/>
    <w:rsid w:val="0019310D"/>
    <w:rsid w:val="0019378C"/>
    <w:rsid w:val="00194C78"/>
    <w:rsid w:val="001A0358"/>
    <w:rsid w:val="001A38F0"/>
    <w:rsid w:val="001A5D7C"/>
    <w:rsid w:val="001B02EF"/>
    <w:rsid w:val="001B334E"/>
    <w:rsid w:val="001B551A"/>
    <w:rsid w:val="001C1BCA"/>
    <w:rsid w:val="001C27BD"/>
    <w:rsid w:val="001D47A2"/>
    <w:rsid w:val="001E1FF3"/>
    <w:rsid w:val="001E5B61"/>
    <w:rsid w:val="001F61B9"/>
    <w:rsid w:val="00212ABE"/>
    <w:rsid w:val="00213F67"/>
    <w:rsid w:val="0021493B"/>
    <w:rsid w:val="00226231"/>
    <w:rsid w:val="00226233"/>
    <w:rsid w:val="002316D1"/>
    <w:rsid w:val="00232764"/>
    <w:rsid w:val="00236B98"/>
    <w:rsid w:val="0024336E"/>
    <w:rsid w:val="00245196"/>
    <w:rsid w:val="002511EC"/>
    <w:rsid w:val="00270BBF"/>
    <w:rsid w:val="00280747"/>
    <w:rsid w:val="0028103E"/>
    <w:rsid w:val="00287D88"/>
    <w:rsid w:val="00291CE9"/>
    <w:rsid w:val="0029251C"/>
    <w:rsid w:val="002977A6"/>
    <w:rsid w:val="002A252A"/>
    <w:rsid w:val="002A3480"/>
    <w:rsid w:val="002A6F43"/>
    <w:rsid w:val="002B0616"/>
    <w:rsid w:val="002B1138"/>
    <w:rsid w:val="002B279D"/>
    <w:rsid w:val="002B4D4B"/>
    <w:rsid w:val="002B69EA"/>
    <w:rsid w:val="002C02B3"/>
    <w:rsid w:val="002E54C5"/>
    <w:rsid w:val="002E7183"/>
    <w:rsid w:val="002F1A0B"/>
    <w:rsid w:val="00312259"/>
    <w:rsid w:val="00314BD1"/>
    <w:rsid w:val="003162D0"/>
    <w:rsid w:val="003201AC"/>
    <w:rsid w:val="0033016D"/>
    <w:rsid w:val="00336594"/>
    <w:rsid w:val="00350B53"/>
    <w:rsid w:val="00354D17"/>
    <w:rsid w:val="003644EC"/>
    <w:rsid w:val="003657BD"/>
    <w:rsid w:val="0037194B"/>
    <w:rsid w:val="0037698B"/>
    <w:rsid w:val="00380650"/>
    <w:rsid w:val="00387B97"/>
    <w:rsid w:val="003B2239"/>
    <w:rsid w:val="003B3E9C"/>
    <w:rsid w:val="003B47BA"/>
    <w:rsid w:val="003B5F74"/>
    <w:rsid w:val="003B6FB1"/>
    <w:rsid w:val="003C20BD"/>
    <w:rsid w:val="003C3D5C"/>
    <w:rsid w:val="003C4DFC"/>
    <w:rsid w:val="003C684C"/>
    <w:rsid w:val="003D0EDA"/>
    <w:rsid w:val="003D177C"/>
    <w:rsid w:val="003D1F4E"/>
    <w:rsid w:val="003D5ADF"/>
    <w:rsid w:val="003E6A8B"/>
    <w:rsid w:val="003F1E50"/>
    <w:rsid w:val="0040734B"/>
    <w:rsid w:val="00414C7C"/>
    <w:rsid w:val="0041626A"/>
    <w:rsid w:val="00416EDF"/>
    <w:rsid w:val="004232AA"/>
    <w:rsid w:val="00427817"/>
    <w:rsid w:val="00440885"/>
    <w:rsid w:val="00442EE0"/>
    <w:rsid w:val="00444E07"/>
    <w:rsid w:val="00450AC2"/>
    <w:rsid w:val="004667E0"/>
    <w:rsid w:val="004758A5"/>
    <w:rsid w:val="00481B0A"/>
    <w:rsid w:val="004914CA"/>
    <w:rsid w:val="00491E4B"/>
    <w:rsid w:val="00496194"/>
    <w:rsid w:val="0049694B"/>
    <w:rsid w:val="004A0E02"/>
    <w:rsid w:val="004A141E"/>
    <w:rsid w:val="004A4871"/>
    <w:rsid w:val="004A5151"/>
    <w:rsid w:val="004B31A2"/>
    <w:rsid w:val="004B746C"/>
    <w:rsid w:val="004D0AD1"/>
    <w:rsid w:val="004D1EA7"/>
    <w:rsid w:val="004E1AA3"/>
    <w:rsid w:val="004F34B8"/>
    <w:rsid w:val="00503124"/>
    <w:rsid w:val="00511A53"/>
    <w:rsid w:val="00511C56"/>
    <w:rsid w:val="00513838"/>
    <w:rsid w:val="00516F78"/>
    <w:rsid w:val="00517F77"/>
    <w:rsid w:val="00530127"/>
    <w:rsid w:val="005314AC"/>
    <w:rsid w:val="00535410"/>
    <w:rsid w:val="00550CD3"/>
    <w:rsid w:val="005633A4"/>
    <w:rsid w:val="0057718A"/>
    <w:rsid w:val="00577D4D"/>
    <w:rsid w:val="0058047A"/>
    <w:rsid w:val="00580E27"/>
    <w:rsid w:val="005810A8"/>
    <w:rsid w:val="005844FD"/>
    <w:rsid w:val="00592565"/>
    <w:rsid w:val="005967AB"/>
    <w:rsid w:val="005A0B03"/>
    <w:rsid w:val="005A4AE1"/>
    <w:rsid w:val="005B7361"/>
    <w:rsid w:val="005C1482"/>
    <w:rsid w:val="005C3C6A"/>
    <w:rsid w:val="005C3CE4"/>
    <w:rsid w:val="005D3B76"/>
    <w:rsid w:val="005D5150"/>
    <w:rsid w:val="005E73FB"/>
    <w:rsid w:val="005F20DB"/>
    <w:rsid w:val="005F52BE"/>
    <w:rsid w:val="005F5F00"/>
    <w:rsid w:val="00603A6E"/>
    <w:rsid w:val="006069FC"/>
    <w:rsid w:val="00614466"/>
    <w:rsid w:val="00631E37"/>
    <w:rsid w:val="00634615"/>
    <w:rsid w:val="00634C65"/>
    <w:rsid w:val="0063634A"/>
    <w:rsid w:val="006400A7"/>
    <w:rsid w:val="00644107"/>
    <w:rsid w:val="006469E6"/>
    <w:rsid w:val="00654F38"/>
    <w:rsid w:val="0065739F"/>
    <w:rsid w:val="00666242"/>
    <w:rsid w:val="00676067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6F61BA"/>
    <w:rsid w:val="00702539"/>
    <w:rsid w:val="007041AA"/>
    <w:rsid w:val="0070616F"/>
    <w:rsid w:val="007101BA"/>
    <w:rsid w:val="0071179B"/>
    <w:rsid w:val="00711DB0"/>
    <w:rsid w:val="00713235"/>
    <w:rsid w:val="00720925"/>
    <w:rsid w:val="00721EF7"/>
    <w:rsid w:val="00732ABB"/>
    <w:rsid w:val="00733E83"/>
    <w:rsid w:val="0074047B"/>
    <w:rsid w:val="00740658"/>
    <w:rsid w:val="0074126A"/>
    <w:rsid w:val="00746DF0"/>
    <w:rsid w:val="00747A62"/>
    <w:rsid w:val="007526D3"/>
    <w:rsid w:val="007543C1"/>
    <w:rsid w:val="0075656E"/>
    <w:rsid w:val="007616C0"/>
    <w:rsid w:val="007668DB"/>
    <w:rsid w:val="007853FC"/>
    <w:rsid w:val="00792094"/>
    <w:rsid w:val="007921EF"/>
    <w:rsid w:val="00797C11"/>
    <w:rsid w:val="007A7290"/>
    <w:rsid w:val="007B1DBA"/>
    <w:rsid w:val="007B3D82"/>
    <w:rsid w:val="007C5EC8"/>
    <w:rsid w:val="007C6ECF"/>
    <w:rsid w:val="007D0FF9"/>
    <w:rsid w:val="007D52B8"/>
    <w:rsid w:val="00801D00"/>
    <w:rsid w:val="00807258"/>
    <w:rsid w:val="00811A2E"/>
    <w:rsid w:val="008124E3"/>
    <w:rsid w:val="008153AF"/>
    <w:rsid w:val="00821B4D"/>
    <w:rsid w:val="0082683B"/>
    <w:rsid w:val="00830AAF"/>
    <w:rsid w:val="00832C44"/>
    <w:rsid w:val="00833EB4"/>
    <w:rsid w:val="008352C7"/>
    <w:rsid w:val="0084310D"/>
    <w:rsid w:val="008436C0"/>
    <w:rsid w:val="00843B24"/>
    <w:rsid w:val="00851E67"/>
    <w:rsid w:val="00852417"/>
    <w:rsid w:val="00853AFD"/>
    <w:rsid w:val="008542DA"/>
    <w:rsid w:val="0085504A"/>
    <w:rsid w:val="0085760F"/>
    <w:rsid w:val="00863196"/>
    <w:rsid w:val="00863E37"/>
    <w:rsid w:val="00866171"/>
    <w:rsid w:val="0087168C"/>
    <w:rsid w:val="00873796"/>
    <w:rsid w:val="00882602"/>
    <w:rsid w:val="008831FA"/>
    <w:rsid w:val="00892F6A"/>
    <w:rsid w:val="00896A99"/>
    <w:rsid w:val="008970E2"/>
    <w:rsid w:val="008B18BC"/>
    <w:rsid w:val="008C078B"/>
    <w:rsid w:val="008C4DB0"/>
    <w:rsid w:val="008C76FB"/>
    <w:rsid w:val="008D48B1"/>
    <w:rsid w:val="008D72EA"/>
    <w:rsid w:val="008E2D6C"/>
    <w:rsid w:val="008F3420"/>
    <w:rsid w:val="0091201C"/>
    <w:rsid w:val="0091247B"/>
    <w:rsid w:val="009176CE"/>
    <w:rsid w:val="00921859"/>
    <w:rsid w:val="00922690"/>
    <w:rsid w:val="00923F7F"/>
    <w:rsid w:val="00924D37"/>
    <w:rsid w:val="009362C7"/>
    <w:rsid w:val="00937C46"/>
    <w:rsid w:val="009403DC"/>
    <w:rsid w:val="00942454"/>
    <w:rsid w:val="009522F4"/>
    <w:rsid w:val="00952601"/>
    <w:rsid w:val="009527EA"/>
    <w:rsid w:val="009577C3"/>
    <w:rsid w:val="009632AA"/>
    <w:rsid w:val="009763AB"/>
    <w:rsid w:val="00990DA2"/>
    <w:rsid w:val="00992601"/>
    <w:rsid w:val="009A37B2"/>
    <w:rsid w:val="009A6141"/>
    <w:rsid w:val="009B1D9D"/>
    <w:rsid w:val="009B62BE"/>
    <w:rsid w:val="009C04BF"/>
    <w:rsid w:val="009C3FE4"/>
    <w:rsid w:val="009C7CEA"/>
    <w:rsid w:val="009D7CB4"/>
    <w:rsid w:val="009E1523"/>
    <w:rsid w:val="009E6C90"/>
    <w:rsid w:val="009F0B8E"/>
    <w:rsid w:val="00A006E9"/>
    <w:rsid w:val="00A0771B"/>
    <w:rsid w:val="00A1742A"/>
    <w:rsid w:val="00A214F6"/>
    <w:rsid w:val="00A238E5"/>
    <w:rsid w:val="00A23D19"/>
    <w:rsid w:val="00A27083"/>
    <w:rsid w:val="00A31F22"/>
    <w:rsid w:val="00A3333E"/>
    <w:rsid w:val="00A40853"/>
    <w:rsid w:val="00A43DB7"/>
    <w:rsid w:val="00A46260"/>
    <w:rsid w:val="00A516D9"/>
    <w:rsid w:val="00A557B0"/>
    <w:rsid w:val="00A56275"/>
    <w:rsid w:val="00A569CB"/>
    <w:rsid w:val="00A675CF"/>
    <w:rsid w:val="00A67BFE"/>
    <w:rsid w:val="00A73E44"/>
    <w:rsid w:val="00A762CA"/>
    <w:rsid w:val="00A76B59"/>
    <w:rsid w:val="00A83BFB"/>
    <w:rsid w:val="00A85E6F"/>
    <w:rsid w:val="00A94658"/>
    <w:rsid w:val="00AA1557"/>
    <w:rsid w:val="00AA161F"/>
    <w:rsid w:val="00AB744F"/>
    <w:rsid w:val="00AC4CBA"/>
    <w:rsid w:val="00AD1D84"/>
    <w:rsid w:val="00AD6D62"/>
    <w:rsid w:val="00AE2A49"/>
    <w:rsid w:val="00AF1BDA"/>
    <w:rsid w:val="00AF3F33"/>
    <w:rsid w:val="00AF40BA"/>
    <w:rsid w:val="00AF43E6"/>
    <w:rsid w:val="00B043EE"/>
    <w:rsid w:val="00B06E72"/>
    <w:rsid w:val="00B11AB6"/>
    <w:rsid w:val="00B36862"/>
    <w:rsid w:val="00B420CF"/>
    <w:rsid w:val="00B51EB9"/>
    <w:rsid w:val="00B53A07"/>
    <w:rsid w:val="00B64566"/>
    <w:rsid w:val="00B73B7D"/>
    <w:rsid w:val="00B92001"/>
    <w:rsid w:val="00B939C6"/>
    <w:rsid w:val="00B93C2F"/>
    <w:rsid w:val="00BA672D"/>
    <w:rsid w:val="00BB11FC"/>
    <w:rsid w:val="00BB2A3B"/>
    <w:rsid w:val="00BB56DF"/>
    <w:rsid w:val="00BC0A58"/>
    <w:rsid w:val="00BC5ABB"/>
    <w:rsid w:val="00BC7E00"/>
    <w:rsid w:val="00BC7F65"/>
    <w:rsid w:val="00BD50F2"/>
    <w:rsid w:val="00BE082B"/>
    <w:rsid w:val="00BE0DD7"/>
    <w:rsid w:val="00BE5885"/>
    <w:rsid w:val="00BE6DD6"/>
    <w:rsid w:val="00BF0F8C"/>
    <w:rsid w:val="00BF10FC"/>
    <w:rsid w:val="00C241F7"/>
    <w:rsid w:val="00C272A5"/>
    <w:rsid w:val="00C46462"/>
    <w:rsid w:val="00C53310"/>
    <w:rsid w:val="00C71AE7"/>
    <w:rsid w:val="00C724BF"/>
    <w:rsid w:val="00C74711"/>
    <w:rsid w:val="00C80E80"/>
    <w:rsid w:val="00C85BAA"/>
    <w:rsid w:val="00C87C4D"/>
    <w:rsid w:val="00C908BD"/>
    <w:rsid w:val="00C90C50"/>
    <w:rsid w:val="00C93662"/>
    <w:rsid w:val="00C94BF4"/>
    <w:rsid w:val="00C965EC"/>
    <w:rsid w:val="00CA356B"/>
    <w:rsid w:val="00CA37B7"/>
    <w:rsid w:val="00CA72D3"/>
    <w:rsid w:val="00CB5B70"/>
    <w:rsid w:val="00CC3BA4"/>
    <w:rsid w:val="00CC3C41"/>
    <w:rsid w:val="00CC4D09"/>
    <w:rsid w:val="00CD1DEB"/>
    <w:rsid w:val="00CD21BA"/>
    <w:rsid w:val="00CE0594"/>
    <w:rsid w:val="00CE26D9"/>
    <w:rsid w:val="00CE2A22"/>
    <w:rsid w:val="00CF2F14"/>
    <w:rsid w:val="00D12409"/>
    <w:rsid w:val="00D15FED"/>
    <w:rsid w:val="00D227A2"/>
    <w:rsid w:val="00D23355"/>
    <w:rsid w:val="00D25807"/>
    <w:rsid w:val="00D261D7"/>
    <w:rsid w:val="00D26BD4"/>
    <w:rsid w:val="00D26DC8"/>
    <w:rsid w:val="00D26F3A"/>
    <w:rsid w:val="00D365BB"/>
    <w:rsid w:val="00D37D05"/>
    <w:rsid w:val="00D42D30"/>
    <w:rsid w:val="00D529C3"/>
    <w:rsid w:val="00D7227E"/>
    <w:rsid w:val="00D762AA"/>
    <w:rsid w:val="00D85768"/>
    <w:rsid w:val="00D90F23"/>
    <w:rsid w:val="00D91F5F"/>
    <w:rsid w:val="00D96DA6"/>
    <w:rsid w:val="00D9725D"/>
    <w:rsid w:val="00DA095D"/>
    <w:rsid w:val="00DA2EFA"/>
    <w:rsid w:val="00DA2FCA"/>
    <w:rsid w:val="00DC2CD5"/>
    <w:rsid w:val="00DC4212"/>
    <w:rsid w:val="00DF1814"/>
    <w:rsid w:val="00E01F5D"/>
    <w:rsid w:val="00E04869"/>
    <w:rsid w:val="00E13F37"/>
    <w:rsid w:val="00E155B3"/>
    <w:rsid w:val="00E216B7"/>
    <w:rsid w:val="00E25E31"/>
    <w:rsid w:val="00E31BAA"/>
    <w:rsid w:val="00E34116"/>
    <w:rsid w:val="00E34F77"/>
    <w:rsid w:val="00E3738D"/>
    <w:rsid w:val="00E44A56"/>
    <w:rsid w:val="00E45456"/>
    <w:rsid w:val="00E5240B"/>
    <w:rsid w:val="00E563B3"/>
    <w:rsid w:val="00E606BE"/>
    <w:rsid w:val="00E61D5E"/>
    <w:rsid w:val="00E63AC1"/>
    <w:rsid w:val="00E65DE7"/>
    <w:rsid w:val="00E664F2"/>
    <w:rsid w:val="00E66C71"/>
    <w:rsid w:val="00E832AB"/>
    <w:rsid w:val="00E8336A"/>
    <w:rsid w:val="00E9512F"/>
    <w:rsid w:val="00E968A4"/>
    <w:rsid w:val="00EA0E39"/>
    <w:rsid w:val="00EA6ED5"/>
    <w:rsid w:val="00EB0540"/>
    <w:rsid w:val="00EC2B6B"/>
    <w:rsid w:val="00ED1E62"/>
    <w:rsid w:val="00ED33DB"/>
    <w:rsid w:val="00F00829"/>
    <w:rsid w:val="00F02940"/>
    <w:rsid w:val="00F06877"/>
    <w:rsid w:val="00F0745F"/>
    <w:rsid w:val="00F07468"/>
    <w:rsid w:val="00F10111"/>
    <w:rsid w:val="00F14662"/>
    <w:rsid w:val="00F21D5A"/>
    <w:rsid w:val="00F23FFE"/>
    <w:rsid w:val="00F2441D"/>
    <w:rsid w:val="00F255F9"/>
    <w:rsid w:val="00F43893"/>
    <w:rsid w:val="00F51CBD"/>
    <w:rsid w:val="00F51E36"/>
    <w:rsid w:val="00F54DA4"/>
    <w:rsid w:val="00F70EB7"/>
    <w:rsid w:val="00F74159"/>
    <w:rsid w:val="00F77340"/>
    <w:rsid w:val="00F7744E"/>
    <w:rsid w:val="00F81979"/>
    <w:rsid w:val="00F85F67"/>
    <w:rsid w:val="00F86137"/>
    <w:rsid w:val="00F86FDC"/>
    <w:rsid w:val="00FA0091"/>
    <w:rsid w:val="00FA3D8D"/>
    <w:rsid w:val="00FB0220"/>
    <w:rsid w:val="00FB3E12"/>
    <w:rsid w:val="00FC35EA"/>
    <w:rsid w:val="00FC4A62"/>
    <w:rsid w:val="00FC4D07"/>
    <w:rsid w:val="00FC4EA5"/>
    <w:rsid w:val="00FD4F70"/>
    <w:rsid w:val="00FD6AA7"/>
    <w:rsid w:val="00FE16CE"/>
    <w:rsid w:val="00FE18BD"/>
    <w:rsid w:val="00FE43E2"/>
    <w:rsid w:val="00FF412C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59F6D"/>
  <w14:defaultImageDpi w14:val="0"/>
  <w15:docId w15:val="{D0B376BC-FFA7-44C8-A328-9075333F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af2">
    <w:name w:val="Без интервала"/>
    <w:uiPriority w:val="1"/>
    <w:qFormat/>
    <w:rsid w:val="009A6141"/>
    <w:pPr>
      <w:spacing w:after="0" w:line="240" w:lineRule="auto"/>
    </w:pPr>
    <w:rPr>
      <w:rFonts w:cs="Times New Roman"/>
      <w:lang w:eastAsia="en-US"/>
    </w:rPr>
  </w:style>
  <w:style w:type="character" w:styleId="af3">
    <w:name w:val="Unresolved Mention"/>
    <w:basedOn w:val="a0"/>
    <w:uiPriority w:val="99"/>
    <w:semiHidden/>
    <w:unhideWhenUsed/>
    <w:rsid w:val="0084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4891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Надія Гордієнко</cp:lastModifiedBy>
  <cp:revision>2</cp:revision>
  <cp:lastPrinted>2020-10-16T10:42:00Z</cp:lastPrinted>
  <dcterms:created xsi:type="dcterms:W3CDTF">2021-02-10T14:51:00Z</dcterms:created>
  <dcterms:modified xsi:type="dcterms:W3CDTF">2021-02-10T14:51:00Z</dcterms:modified>
</cp:coreProperties>
</file>